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42" w:rsidRDefault="00064942">
      <w:pPr>
        <w:jc w:val="center"/>
      </w:pPr>
      <w:bookmarkStart w:id="0" w:name="_gjdgxs" w:colFirst="0" w:colLast="0"/>
      <w:bookmarkEnd w:id="0"/>
    </w:p>
    <w:p w:rsidR="00064942" w:rsidRDefault="008646B8">
      <w:pPr>
        <w:jc w:val="center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b/>
          <w:sz w:val="36"/>
          <w:szCs w:val="36"/>
        </w:rPr>
        <w:t>Encontros síncronos das disciplinas da Formação Geral</w:t>
      </w:r>
    </w:p>
    <w:p w:rsidR="00064942" w:rsidRDefault="008646B8">
      <w:pPr>
        <w:jc w:val="center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b/>
          <w:sz w:val="36"/>
          <w:szCs w:val="36"/>
        </w:rPr>
        <w:t>Turmas do 1º Ano - Cursos Técnicos Integrados</w:t>
      </w:r>
    </w:p>
    <w:p w:rsidR="00064942" w:rsidRDefault="00064942"/>
    <w:p w:rsidR="00064942" w:rsidRDefault="008646B8">
      <w:pPr>
        <w:rPr>
          <w:rFonts w:ascii="Open Sans" w:eastAsia="Open Sans" w:hAnsi="Open Sans" w:cs="Open Sans"/>
          <w:b/>
          <w:sz w:val="32"/>
          <w:szCs w:val="32"/>
        </w:rPr>
      </w:pPr>
      <w:r>
        <w:rPr>
          <w:rFonts w:ascii="Open Sans" w:eastAsia="Open Sans" w:hAnsi="Open Sans" w:cs="Open Sans"/>
          <w:b/>
          <w:sz w:val="32"/>
          <w:szCs w:val="32"/>
        </w:rPr>
        <w:t>Módulo I</w:t>
      </w:r>
    </w:p>
    <w:tbl>
      <w:tblPr>
        <w:tblStyle w:val="a"/>
        <w:tblW w:w="140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77"/>
        <w:gridCol w:w="885"/>
        <w:gridCol w:w="1109"/>
        <w:gridCol w:w="720"/>
        <w:gridCol w:w="885"/>
        <w:gridCol w:w="753"/>
        <w:gridCol w:w="445"/>
        <w:gridCol w:w="865"/>
        <w:gridCol w:w="924"/>
        <w:gridCol w:w="720"/>
        <w:gridCol w:w="930"/>
        <w:gridCol w:w="969"/>
        <w:gridCol w:w="773"/>
        <w:gridCol w:w="885"/>
        <w:gridCol w:w="745"/>
        <w:gridCol w:w="717"/>
      </w:tblGrid>
      <w:tr w:rsidR="00064942">
        <w:trPr>
          <w:trHeight w:val="300"/>
        </w:trPr>
        <w:tc>
          <w:tcPr>
            <w:tcW w:w="1677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88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</w:pPr>
          </w:p>
        </w:tc>
        <w:tc>
          <w:tcPr>
            <w:tcW w:w="110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4942">
        <w:trPr>
          <w:trHeight w:val="300"/>
        </w:trPr>
        <w:tc>
          <w:tcPr>
            <w:tcW w:w="167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Segunda</w:t>
            </w:r>
          </w:p>
        </w:tc>
        <w:tc>
          <w:tcPr>
            <w:tcW w:w="720" w:type="dxa"/>
            <w:tcBorders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885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Terça</w:t>
            </w:r>
          </w:p>
        </w:tc>
        <w:tc>
          <w:tcPr>
            <w:tcW w:w="445" w:type="dxa"/>
            <w:tcBorders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865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Quarta</w:t>
            </w:r>
          </w:p>
        </w:tc>
        <w:tc>
          <w:tcPr>
            <w:tcW w:w="720" w:type="dxa"/>
            <w:tcBorders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930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Quinta</w:t>
            </w:r>
          </w:p>
        </w:tc>
        <w:tc>
          <w:tcPr>
            <w:tcW w:w="773" w:type="dxa"/>
            <w:tcBorders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885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Sexta</w:t>
            </w:r>
          </w:p>
        </w:tc>
        <w:tc>
          <w:tcPr>
            <w:tcW w:w="717" w:type="dxa"/>
            <w:tcBorders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</w:tr>
      <w:tr w:rsidR="00064942">
        <w:trPr>
          <w:trHeight w:val="300"/>
        </w:trPr>
        <w:tc>
          <w:tcPr>
            <w:tcW w:w="1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Adm</w:t>
            </w:r>
            <w:proofErr w:type="spellEnd"/>
          </w:p>
        </w:tc>
        <w:tc>
          <w:tcPr>
            <w:tcW w:w="1109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Elt</w:t>
            </w:r>
            <w:proofErr w:type="spellEnd"/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885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Adm</w:t>
            </w:r>
            <w:proofErr w:type="spellEnd"/>
          </w:p>
        </w:tc>
        <w:tc>
          <w:tcPr>
            <w:tcW w:w="753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Elt</w:t>
            </w:r>
            <w:proofErr w:type="spellEnd"/>
          </w:p>
        </w:tc>
        <w:tc>
          <w:tcPr>
            <w:tcW w:w="4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865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Adm</w:t>
            </w:r>
            <w:proofErr w:type="spellEnd"/>
          </w:p>
        </w:tc>
        <w:tc>
          <w:tcPr>
            <w:tcW w:w="924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Elt</w:t>
            </w:r>
            <w:proofErr w:type="spellEnd"/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93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  <w:rPr>
                <w:shd w:val="clear" w:color="auto" w:fill="EFEFEF"/>
              </w:rPr>
            </w:pPr>
            <w:proofErr w:type="spellStart"/>
            <w:r>
              <w:rPr>
                <w:shd w:val="clear" w:color="auto" w:fill="EFEFEF"/>
              </w:rPr>
              <w:t>Adm</w:t>
            </w:r>
            <w:proofErr w:type="spellEnd"/>
          </w:p>
        </w:tc>
        <w:tc>
          <w:tcPr>
            <w:tcW w:w="96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  <w:rPr>
                <w:shd w:val="clear" w:color="auto" w:fill="EFEFEF"/>
              </w:rPr>
            </w:pPr>
            <w:proofErr w:type="spellStart"/>
            <w:r>
              <w:rPr>
                <w:shd w:val="clear" w:color="auto" w:fill="EFEFEF"/>
              </w:rPr>
              <w:t>Elt</w:t>
            </w:r>
            <w:proofErr w:type="spellEnd"/>
          </w:p>
        </w:tc>
        <w:tc>
          <w:tcPr>
            <w:tcW w:w="77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  <w:rPr>
                <w:shd w:val="clear" w:color="auto" w:fill="EFEFEF"/>
              </w:rPr>
            </w:pPr>
            <w:proofErr w:type="spellStart"/>
            <w:r>
              <w:rPr>
                <w:shd w:val="clear" w:color="auto" w:fill="EFEFEF"/>
              </w:rPr>
              <w:t>Inf</w:t>
            </w:r>
            <w:proofErr w:type="spellEnd"/>
          </w:p>
        </w:tc>
        <w:tc>
          <w:tcPr>
            <w:tcW w:w="885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Adm</w:t>
            </w:r>
            <w:proofErr w:type="spellEnd"/>
          </w:p>
        </w:tc>
        <w:tc>
          <w:tcPr>
            <w:tcW w:w="745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Elt</w:t>
            </w:r>
            <w:proofErr w:type="spellEnd"/>
          </w:p>
        </w:tc>
        <w:tc>
          <w:tcPr>
            <w:tcW w:w="7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Inf</w:t>
            </w:r>
            <w:proofErr w:type="spellEnd"/>
          </w:p>
        </w:tc>
      </w:tr>
      <w:tr w:rsidR="00064942">
        <w:trPr>
          <w:trHeight w:val="300"/>
        </w:trPr>
        <w:tc>
          <w:tcPr>
            <w:tcW w:w="167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 xml:space="preserve">7:00 - </w:t>
            </w:r>
            <w:r>
              <w:t>7:50</w:t>
            </w:r>
          </w:p>
        </w:tc>
        <w:tc>
          <w:tcPr>
            <w:tcW w:w="2714" w:type="dxa"/>
            <w:gridSpan w:val="3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20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86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92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Química I</w:t>
            </w:r>
          </w:p>
        </w:tc>
        <w:tc>
          <w:tcPr>
            <w:tcW w:w="2347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4942">
        <w:trPr>
          <w:trHeight w:val="300"/>
        </w:trPr>
        <w:tc>
          <w:tcPr>
            <w:tcW w:w="1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7:50 - 8:40</w:t>
            </w:r>
          </w:p>
        </w:tc>
        <w:tc>
          <w:tcPr>
            <w:tcW w:w="2714" w:type="dxa"/>
            <w:gridSpan w:val="3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0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6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vMerge/>
            <w:tcBorders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4942">
        <w:trPr>
          <w:trHeight w:val="300"/>
        </w:trPr>
        <w:tc>
          <w:tcPr>
            <w:tcW w:w="167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8:50 - 9:40</w:t>
            </w:r>
          </w:p>
        </w:tc>
        <w:tc>
          <w:tcPr>
            <w:tcW w:w="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</w:pPr>
          </w:p>
        </w:tc>
        <w:tc>
          <w:tcPr>
            <w:tcW w:w="1829" w:type="dxa"/>
            <w:gridSpan w:val="2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2083" w:type="dxa"/>
            <w:gridSpan w:val="3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2509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Arte - </w:t>
            </w:r>
            <w:proofErr w:type="spellStart"/>
            <w:r>
              <w:rPr>
                <w:color w:val="000000"/>
              </w:rPr>
              <w:t>Gelka</w:t>
            </w:r>
            <w:proofErr w:type="spellEnd"/>
          </w:p>
        </w:tc>
        <w:tc>
          <w:tcPr>
            <w:tcW w:w="267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Sociologia e Filosofia I</w:t>
            </w:r>
          </w:p>
        </w:tc>
        <w:tc>
          <w:tcPr>
            <w:tcW w:w="1630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717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</w:tr>
      <w:tr w:rsidR="00064942">
        <w:trPr>
          <w:trHeight w:val="300"/>
        </w:trPr>
        <w:tc>
          <w:tcPr>
            <w:tcW w:w="1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9:40 - 10:30</w:t>
            </w:r>
          </w:p>
        </w:tc>
        <w:tc>
          <w:tcPr>
            <w:tcW w:w="88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</w:pPr>
          </w:p>
        </w:tc>
        <w:tc>
          <w:tcPr>
            <w:tcW w:w="182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2083" w:type="dxa"/>
            <w:gridSpan w:val="3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509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67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30" w:type="dxa"/>
            <w:gridSpan w:val="2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</w:tr>
      <w:tr w:rsidR="00064942">
        <w:trPr>
          <w:trHeight w:val="300"/>
        </w:trPr>
        <w:tc>
          <w:tcPr>
            <w:tcW w:w="167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10:40 - 11:30</w:t>
            </w:r>
          </w:p>
        </w:tc>
        <w:tc>
          <w:tcPr>
            <w:tcW w:w="271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 xml:space="preserve">Física I - </w:t>
            </w:r>
            <w:proofErr w:type="spellStart"/>
            <w:r>
              <w:t>Luzzi</w:t>
            </w:r>
            <w:proofErr w:type="spellEnd"/>
          </w:p>
        </w:tc>
        <w:tc>
          <w:tcPr>
            <w:tcW w:w="2083" w:type="dxa"/>
            <w:gridSpan w:val="3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86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9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3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</w:tr>
      <w:tr w:rsidR="00064942">
        <w:trPr>
          <w:trHeight w:val="300"/>
        </w:trPr>
        <w:tc>
          <w:tcPr>
            <w:tcW w:w="1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11:30 - 12:20</w:t>
            </w:r>
          </w:p>
        </w:tc>
        <w:tc>
          <w:tcPr>
            <w:tcW w:w="271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083" w:type="dxa"/>
            <w:gridSpan w:val="3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6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96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3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4942">
        <w:trPr>
          <w:trHeight w:val="300"/>
        </w:trPr>
        <w:tc>
          <w:tcPr>
            <w:tcW w:w="167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14:00 - 14:50</w:t>
            </w:r>
          </w:p>
        </w:tc>
        <w:tc>
          <w:tcPr>
            <w:tcW w:w="8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829" w:type="dxa"/>
            <w:gridSpan w:val="2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638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445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Ling&amp;Lit</w:t>
            </w:r>
            <w:proofErr w:type="spellEnd"/>
            <w:r>
              <w:t xml:space="preserve"> I</w:t>
            </w:r>
            <w:r>
              <w:br/>
              <w:t xml:space="preserve">Ricardo </w:t>
            </w:r>
          </w:p>
        </w:tc>
        <w:tc>
          <w:tcPr>
            <w:tcW w:w="2672" w:type="dxa"/>
            <w:gridSpan w:val="3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2347" w:type="dxa"/>
            <w:gridSpan w:val="3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</w:tr>
      <w:tr w:rsidR="00064942">
        <w:trPr>
          <w:trHeight w:val="300"/>
        </w:trPr>
        <w:tc>
          <w:tcPr>
            <w:tcW w:w="1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14:50 - 15:40</w:t>
            </w:r>
          </w:p>
        </w:tc>
        <w:tc>
          <w:tcPr>
            <w:tcW w:w="88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829" w:type="dxa"/>
            <w:gridSpan w:val="2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38" w:type="dxa"/>
            <w:gridSpan w:val="2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3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4942">
        <w:trPr>
          <w:trHeight w:val="300"/>
        </w:trPr>
        <w:tc>
          <w:tcPr>
            <w:tcW w:w="167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15:50 - 16:40</w:t>
            </w:r>
          </w:p>
        </w:tc>
        <w:tc>
          <w:tcPr>
            <w:tcW w:w="8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1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20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Bio</w:t>
            </w:r>
            <w:proofErr w:type="spellEnd"/>
            <w:r>
              <w:rPr>
                <w:color w:val="000000"/>
              </w:rPr>
              <w:t xml:space="preserve"> I - Jamile</w:t>
            </w:r>
          </w:p>
        </w:tc>
        <w:tc>
          <w:tcPr>
            <w:tcW w:w="86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92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9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96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773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74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717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</w:tr>
      <w:tr w:rsidR="00064942">
        <w:trPr>
          <w:trHeight w:val="300"/>
        </w:trPr>
        <w:tc>
          <w:tcPr>
            <w:tcW w:w="1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16:40 - 17:30</w:t>
            </w:r>
          </w:p>
        </w:tc>
        <w:tc>
          <w:tcPr>
            <w:tcW w:w="88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10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20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6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924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93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96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77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88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7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</w:tr>
    </w:tbl>
    <w:p w:rsidR="00064942" w:rsidRDefault="00064942"/>
    <w:p w:rsidR="00064942" w:rsidRDefault="00064942"/>
    <w:p w:rsidR="00064942" w:rsidRDefault="00064942"/>
    <w:p w:rsidR="00064942" w:rsidRDefault="00064942"/>
    <w:p w:rsidR="00064942" w:rsidRDefault="00064942"/>
    <w:p w:rsidR="00064942" w:rsidRDefault="00064942"/>
    <w:p w:rsidR="00064942" w:rsidRDefault="00064942"/>
    <w:p w:rsidR="00064942" w:rsidRDefault="00064942"/>
    <w:p w:rsidR="00064942" w:rsidRDefault="008646B8">
      <w:pPr>
        <w:jc w:val="center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b/>
          <w:sz w:val="36"/>
          <w:szCs w:val="36"/>
        </w:rPr>
        <w:t>Encontros síncronos das disciplinas da Formação Geral</w:t>
      </w:r>
    </w:p>
    <w:p w:rsidR="00064942" w:rsidRDefault="008646B8">
      <w:pPr>
        <w:jc w:val="center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b/>
          <w:sz w:val="36"/>
          <w:szCs w:val="36"/>
        </w:rPr>
        <w:t>Turmas do 2º Ano - Cursos Técnicos Integrados</w:t>
      </w:r>
    </w:p>
    <w:p w:rsidR="00064942" w:rsidRDefault="00064942"/>
    <w:p w:rsidR="00064942" w:rsidRDefault="008646B8">
      <w:pPr>
        <w:rPr>
          <w:b/>
        </w:rPr>
      </w:pPr>
      <w:r>
        <w:rPr>
          <w:rFonts w:ascii="Open Sans" w:eastAsia="Open Sans" w:hAnsi="Open Sans" w:cs="Open Sans"/>
          <w:b/>
          <w:sz w:val="32"/>
          <w:szCs w:val="32"/>
        </w:rPr>
        <w:t>Módulo I</w:t>
      </w:r>
    </w:p>
    <w:tbl>
      <w:tblPr>
        <w:tblStyle w:val="a0"/>
        <w:tblW w:w="1399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92"/>
        <w:gridCol w:w="546"/>
        <w:gridCol w:w="921"/>
        <w:gridCol w:w="543"/>
        <w:gridCol w:w="660"/>
        <w:gridCol w:w="825"/>
        <w:gridCol w:w="734"/>
        <w:gridCol w:w="798"/>
        <w:gridCol w:w="835"/>
        <w:gridCol w:w="647"/>
        <w:gridCol w:w="1635"/>
        <w:gridCol w:w="751"/>
        <w:gridCol w:w="596"/>
        <w:gridCol w:w="1249"/>
        <w:gridCol w:w="619"/>
        <w:gridCol w:w="1246"/>
      </w:tblGrid>
      <w:tr w:rsidR="00064942">
        <w:trPr>
          <w:trHeight w:val="300"/>
        </w:trPr>
        <w:tc>
          <w:tcPr>
            <w:tcW w:w="1392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546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</w:pPr>
          </w:p>
        </w:tc>
        <w:tc>
          <w:tcPr>
            <w:tcW w:w="921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4942">
        <w:trPr>
          <w:trHeight w:val="300"/>
        </w:trPr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Segunda</w:t>
            </w:r>
          </w:p>
        </w:tc>
        <w:tc>
          <w:tcPr>
            <w:tcW w:w="543" w:type="dxa"/>
            <w:tcBorders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660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Terça</w:t>
            </w:r>
          </w:p>
        </w:tc>
        <w:tc>
          <w:tcPr>
            <w:tcW w:w="734" w:type="dxa"/>
            <w:tcBorders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Quarta</w:t>
            </w:r>
          </w:p>
        </w:tc>
        <w:tc>
          <w:tcPr>
            <w:tcW w:w="647" w:type="dxa"/>
            <w:tcBorders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635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Quinta</w:t>
            </w:r>
          </w:p>
        </w:tc>
        <w:tc>
          <w:tcPr>
            <w:tcW w:w="596" w:type="dxa"/>
            <w:tcBorders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249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Sexta</w:t>
            </w:r>
          </w:p>
        </w:tc>
        <w:tc>
          <w:tcPr>
            <w:tcW w:w="1246" w:type="dxa"/>
            <w:tcBorders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</w:tr>
      <w:tr w:rsidR="00064942">
        <w:trPr>
          <w:trHeight w:val="300"/>
        </w:trPr>
        <w:tc>
          <w:tcPr>
            <w:tcW w:w="13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Adm</w:t>
            </w:r>
            <w:proofErr w:type="spellEnd"/>
          </w:p>
        </w:tc>
        <w:tc>
          <w:tcPr>
            <w:tcW w:w="921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Elt</w:t>
            </w:r>
            <w:proofErr w:type="spellEnd"/>
          </w:p>
        </w:tc>
        <w:tc>
          <w:tcPr>
            <w:tcW w:w="5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660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Adm</w:t>
            </w:r>
            <w:proofErr w:type="spellEnd"/>
          </w:p>
        </w:tc>
        <w:tc>
          <w:tcPr>
            <w:tcW w:w="825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Elt</w:t>
            </w:r>
            <w:proofErr w:type="spellEnd"/>
          </w:p>
        </w:tc>
        <w:tc>
          <w:tcPr>
            <w:tcW w:w="7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798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Adm</w:t>
            </w:r>
            <w:proofErr w:type="spellEnd"/>
          </w:p>
        </w:tc>
        <w:tc>
          <w:tcPr>
            <w:tcW w:w="835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Elt</w:t>
            </w:r>
            <w:proofErr w:type="spellEnd"/>
          </w:p>
        </w:tc>
        <w:tc>
          <w:tcPr>
            <w:tcW w:w="6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1635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Adm</w:t>
            </w:r>
            <w:proofErr w:type="spellEnd"/>
          </w:p>
        </w:tc>
        <w:tc>
          <w:tcPr>
            <w:tcW w:w="751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Elt</w:t>
            </w:r>
            <w:proofErr w:type="spellEnd"/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1249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Adm</w:t>
            </w:r>
            <w:proofErr w:type="spellEnd"/>
          </w:p>
        </w:tc>
        <w:tc>
          <w:tcPr>
            <w:tcW w:w="619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Elt</w:t>
            </w:r>
            <w:proofErr w:type="spellEnd"/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Inf</w:t>
            </w:r>
            <w:proofErr w:type="spellEnd"/>
          </w:p>
        </w:tc>
      </w:tr>
      <w:tr w:rsidR="00064942">
        <w:trPr>
          <w:trHeight w:val="300"/>
        </w:trPr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7:00 - 7:50</w:t>
            </w:r>
          </w:p>
        </w:tc>
        <w:tc>
          <w:tcPr>
            <w:tcW w:w="54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</w:pPr>
          </w:p>
        </w:tc>
        <w:tc>
          <w:tcPr>
            <w:tcW w:w="1464" w:type="dxa"/>
            <w:gridSpan w:val="2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6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734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79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8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596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3114" w:type="dxa"/>
            <w:gridSpan w:val="3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</w:tr>
      <w:tr w:rsidR="00064942">
        <w:trPr>
          <w:trHeight w:val="300"/>
        </w:trPr>
        <w:tc>
          <w:tcPr>
            <w:tcW w:w="13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7:50 - 8:40</w:t>
            </w:r>
          </w:p>
        </w:tc>
        <w:tc>
          <w:tcPr>
            <w:tcW w:w="546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</w:pPr>
          </w:p>
        </w:tc>
        <w:tc>
          <w:tcPr>
            <w:tcW w:w="1464" w:type="dxa"/>
            <w:gridSpan w:val="2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6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82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7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798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83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3114" w:type="dxa"/>
            <w:gridSpan w:val="3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64942">
        <w:trPr>
          <w:trHeight w:val="300"/>
        </w:trPr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8:50 - 9:40</w:t>
            </w:r>
          </w:p>
        </w:tc>
        <w:tc>
          <w:tcPr>
            <w:tcW w:w="2010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Física II - Ronan</w:t>
            </w:r>
          </w:p>
        </w:tc>
        <w:tc>
          <w:tcPr>
            <w:tcW w:w="660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LP&amp;Lit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- Deni</w:t>
            </w:r>
            <w:r>
              <w:rPr>
                <w:rFonts w:ascii="Arial" w:eastAsia="Arial" w:hAnsi="Arial" w:cs="Arial"/>
                <w:color w:val="000000"/>
              </w:rPr>
              <w:t>se</w:t>
            </w:r>
          </w:p>
        </w:tc>
        <w:tc>
          <w:tcPr>
            <w:tcW w:w="2280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Sociologia e Filosofia II</w:t>
            </w:r>
          </w:p>
        </w:tc>
        <w:tc>
          <w:tcPr>
            <w:tcW w:w="298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Química II</w:t>
            </w:r>
          </w:p>
        </w:tc>
        <w:tc>
          <w:tcPr>
            <w:tcW w:w="124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6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4942">
        <w:trPr>
          <w:trHeight w:val="300"/>
        </w:trPr>
        <w:tc>
          <w:tcPr>
            <w:tcW w:w="13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9:40 - 10:30</w:t>
            </w:r>
          </w:p>
        </w:tc>
        <w:tc>
          <w:tcPr>
            <w:tcW w:w="2010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</w:pPr>
          </w:p>
        </w:tc>
        <w:tc>
          <w:tcPr>
            <w:tcW w:w="1559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80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98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4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4942">
        <w:trPr>
          <w:trHeight w:val="300"/>
        </w:trPr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10:40 - 11:30</w:t>
            </w:r>
          </w:p>
        </w:tc>
        <w:tc>
          <w:tcPr>
            <w:tcW w:w="2010" w:type="dxa"/>
            <w:gridSpan w:val="3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6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3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24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 xml:space="preserve">Arte - </w:t>
            </w:r>
            <w:proofErr w:type="spellStart"/>
            <w:r>
              <w:t>Gelka</w:t>
            </w:r>
            <w:proofErr w:type="spellEnd"/>
          </w:p>
        </w:tc>
        <w:tc>
          <w:tcPr>
            <w:tcW w:w="619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24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 xml:space="preserve">Arte - </w:t>
            </w:r>
            <w:proofErr w:type="spellStart"/>
            <w:r>
              <w:t>Gelka</w:t>
            </w:r>
            <w:proofErr w:type="spellEnd"/>
          </w:p>
        </w:tc>
      </w:tr>
      <w:tr w:rsidR="00064942">
        <w:trPr>
          <w:trHeight w:val="300"/>
        </w:trPr>
        <w:tc>
          <w:tcPr>
            <w:tcW w:w="13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11:30 - 12:20</w:t>
            </w:r>
          </w:p>
        </w:tc>
        <w:tc>
          <w:tcPr>
            <w:tcW w:w="2010" w:type="dxa"/>
            <w:gridSpan w:val="3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6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24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64942">
        <w:trPr>
          <w:trHeight w:val="300"/>
        </w:trPr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14:00 - 14:50</w:t>
            </w:r>
          </w:p>
        </w:tc>
        <w:tc>
          <w:tcPr>
            <w:tcW w:w="2010" w:type="dxa"/>
            <w:gridSpan w:val="3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6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2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3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2982" w:type="dxa"/>
            <w:gridSpan w:val="3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</w:pPr>
          </w:p>
        </w:tc>
        <w:tc>
          <w:tcPr>
            <w:tcW w:w="3114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</w:tr>
      <w:tr w:rsidR="00064942">
        <w:trPr>
          <w:trHeight w:val="300"/>
        </w:trPr>
        <w:tc>
          <w:tcPr>
            <w:tcW w:w="13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14:50 - 15:40</w:t>
            </w:r>
          </w:p>
        </w:tc>
        <w:tc>
          <w:tcPr>
            <w:tcW w:w="2010" w:type="dxa"/>
            <w:gridSpan w:val="3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6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2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80" w:type="dxa"/>
            <w:gridSpan w:val="3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982" w:type="dxa"/>
            <w:gridSpan w:val="3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11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64942">
        <w:trPr>
          <w:trHeight w:val="300"/>
        </w:trPr>
        <w:tc>
          <w:tcPr>
            <w:tcW w:w="1392" w:type="dxa"/>
            <w:tcBorders>
              <w:lef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15:50 - 16:40</w:t>
            </w:r>
          </w:p>
        </w:tc>
        <w:tc>
          <w:tcPr>
            <w:tcW w:w="2010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Bio</w:t>
            </w:r>
            <w:proofErr w:type="spellEnd"/>
            <w:r>
              <w:rPr>
                <w:color w:val="000000"/>
              </w:rPr>
              <w:t xml:space="preserve"> II - Jamile</w:t>
            </w:r>
          </w:p>
        </w:tc>
        <w:tc>
          <w:tcPr>
            <w:tcW w:w="6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2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79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8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647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347" w:type="dxa"/>
            <w:gridSpan w:val="2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3114" w:type="dxa"/>
            <w:gridSpan w:val="3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</w:tr>
      <w:tr w:rsidR="00064942">
        <w:trPr>
          <w:trHeight w:val="525"/>
        </w:trPr>
        <w:tc>
          <w:tcPr>
            <w:tcW w:w="13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16:40 - 17:30</w:t>
            </w:r>
          </w:p>
        </w:tc>
        <w:tc>
          <w:tcPr>
            <w:tcW w:w="2010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6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2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98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83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6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47" w:type="dxa"/>
            <w:gridSpan w:val="2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14" w:type="dxa"/>
            <w:gridSpan w:val="3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</w:tbl>
    <w:p w:rsidR="00064942" w:rsidRDefault="00064942"/>
    <w:p w:rsidR="00064942" w:rsidRDefault="00064942"/>
    <w:p w:rsidR="00064942" w:rsidRDefault="00064942"/>
    <w:p w:rsidR="00064942" w:rsidRDefault="00064942"/>
    <w:p w:rsidR="00064942" w:rsidRDefault="00064942"/>
    <w:p w:rsidR="00064942" w:rsidRDefault="008646B8">
      <w:pPr>
        <w:jc w:val="center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b/>
          <w:sz w:val="36"/>
          <w:szCs w:val="36"/>
        </w:rPr>
        <w:t>Encontros síncronos das disciplinas da Formação Geral</w:t>
      </w:r>
    </w:p>
    <w:p w:rsidR="00064942" w:rsidRDefault="008646B8">
      <w:pPr>
        <w:jc w:val="center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b/>
          <w:sz w:val="36"/>
          <w:szCs w:val="36"/>
        </w:rPr>
        <w:t>Turmas do 3º Ano - Cursos Técnicos Integrados</w:t>
      </w:r>
    </w:p>
    <w:p w:rsidR="00064942" w:rsidRDefault="00064942"/>
    <w:p w:rsidR="00064942" w:rsidRDefault="008646B8">
      <w:r>
        <w:rPr>
          <w:rFonts w:ascii="Open Sans" w:eastAsia="Open Sans" w:hAnsi="Open Sans" w:cs="Open Sans"/>
          <w:b/>
          <w:sz w:val="32"/>
          <w:szCs w:val="32"/>
        </w:rPr>
        <w:t>Módulo I</w:t>
      </w:r>
    </w:p>
    <w:tbl>
      <w:tblPr>
        <w:tblStyle w:val="a1"/>
        <w:tblW w:w="140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55"/>
        <w:gridCol w:w="751"/>
        <w:gridCol w:w="961"/>
        <w:gridCol w:w="624"/>
        <w:gridCol w:w="905"/>
        <w:gridCol w:w="787"/>
        <w:gridCol w:w="751"/>
        <w:gridCol w:w="1059"/>
        <w:gridCol w:w="1106"/>
        <w:gridCol w:w="857"/>
        <w:gridCol w:w="767"/>
        <w:gridCol w:w="784"/>
        <w:gridCol w:w="622"/>
        <w:gridCol w:w="1305"/>
        <w:gridCol w:w="644"/>
        <w:gridCol w:w="624"/>
      </w:tblGrid>
      <w:tr w:rsidR="00064942">
        <w:trPr>
          <w:trHeight w:val="300"/>
        </w:trPr>
        <w:tc>
          <w:tcPr>
            <w:tcW w:w="145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751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</w:pPr>
          </w:p>
        </w:tc>
        <w:tc>
          <w:tcPr>
            <w:tcW w:w="961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4942">
        <w:trPr>
          <w:trHeight w:val="300"/>
        </w:trPr>
        <w:tc>
          <w:tcPr>
            <w:tcW w:w="14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Segunda</w:t>
            </w:r>
          </w:p>
        </w:tc>
        <w:tc>
          <w:tcPr>
            <w:tcW w:w="624" w:type="dxa"/>
            <w:tcBorders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905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Terça</w:t>
            </w:r>
          </w:p>
        </w:tc>
        <w:tc>
          <w:tcPr>
            <w:tcW w:w="751" w:type="dxa"/>
            <w:tcBorders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059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Quarta</w:t>
            </w:r>
          </w:p>
        </w:tc>
        <w:tc>
          <w:tcPr>
            <w:tcW w:w="857" w:type="dxa"/>
            <w:tcBorders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767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Quinta</w:t>
            </w:r>
          </w:p>
        </w:tc>
        <w:tc>
          <w:tcPr>
            <w:tcW w:w="622" w:type="dxa"/>
            <w:tcBorders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305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Sexta</w:t>
            </w:r>
          </w:p>
        </w:tc>
        <w:tc>
          <w:tcPr>
            <w:tcW w:w="624" w:type="dxa"/>
            <w:tcBorders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</w:tr>
      <w:tr w:rsidR="00064942">
        <w:trPr>
          <w:trHeight w:val="300"/>
        </w:trPr>
        <w:tc>
          <w:tcPr>
            <w:tcW w:w="1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Adm</w:t>
            </w:r>
            <w:proofErr w:type="spellEnd"/>
          </w:p>
        </w:tc>
        <w:tc>
          <w:tcPr>
            <w:tcW w:w="961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Elt</w:t>
            </w:r>
            <w:proofErr w:type="spellEnd"/>
          </w:p>
        </w:tc>
        <w:tc>
          <w:tcPr>
            <w:tcW w:w="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Adm</w:t>
            </w:r>
            <w:proofErr w:type="spellEnd"/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Elt</w:t>
            </w:r>
            <w:proofErr w:type="spellEnd"/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1059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Adm</w:t>
            </w:r>
            <w:proofErr w:type="spellEnd"/>
          </w:p>
        </w:tc>
        <w:tc>
          <w:tcPr>
            <w:tcW w:w="1106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Elt</w:t>
            </w:r>
            <w:proofErr w:type="spellEnd"/>
          </w:p>
        </w:tc>
        <w:tc>
          <w:tcPr>
            <w:tcW w:w="8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767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Adm</w:t>
            </w:r>
            <w:proofErr w:type="spellEnd"/>
          </w:p>
        </w:tc>
        <w:tc>
          <w:tcPr>
            <w:tcW w:w="784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Elt</w:t>
            </w:r>
            <w:proofErr w:type="spellEnd"/>
          </w:p>
        </w:tc>
        <w:tc>
          <w:tcPr>
            <w:tcW w:w="6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1305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Adm</w:t>
            </w:r>
            <w:proofErr w:type="spellEnd"/>
          </w:p>
        </w:tc>
        <w:tc>
          <w:tcPr>
            <w:tcW w:w="644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Elt</w:t>
            </w:r>
            <w:proofErr w:type="spellEnd"/>
          </w:p>
        </w:tc>
        <w:tc>
          <w:tcPr>
            <w:tcW w:w="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proofErr w:type="spellStart"/>
            <w:r>
              <w:t>Inf</w:t>
            </w:r>
            <w:proofErr w:type="spellEnd"/>
          </w:p>
        </w:tc>
      </w:tr>
      <w:tr w:rsidR="00064942">
        <w:trPr>
          <w:trHeight w:val="300"/>
        </w:trPr>
        <w:tc>
          <w:tcPr>
            <w:tcW w:w="14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 xml:space="preserve">7:00 - </w:t>
            </w:r>
            <w:r>
              <w:t>7:50</w:t>
            </w:r>
          </w:p>
        </w:tc>
        <w:tc>
          <w:tcPr>
            <w:tcW w:w="2336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2443" w:type="dxa"/>
            <w:gridSpan w:val="3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059" w:type="dxa"/>
            <w:tcBorders>
              <w:lef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963" w:type="dxa"/>
            <w:gridSpan w:val="2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2173" w:type="dxa"/>
            <w:gridSpan w:val="3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3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</w:tr>
      <w:tr w:rsidR="00064942">
        <w:trPr>
          <w:trHeight w:val="300"/>
        </w:trPr>
        <w:tc>
          <w:tcPr>
            <w:tcW w:w="1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7:50 - 8:40</w:t>
            </w:r>
          </w:p>
        </w:tc>
        <w:tc>
          <w:tcPr>
            <w:tcW w:w="2336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443" w:type="dxa"/>
            <w:gridSpan w:val="3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963" w:type="dxa"/>
            <w:gridSpan w:val="2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73" w:type="dxa"/>
            <w:gridSpan w:val="3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573" w:type="dxa"/>
            <w:gridSpan w:val="3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64942">
        <w:trPr>
          <w:trHeight w:val="300"/>
        </w:trPr>
        <w:tc>
          <w:tcPr>
            <w:tcW w:w="14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8:50 - 9:40</w:t>
            </w:r>
          </w:p>
        </w:tc>
        <w:tc>
          <w:tcPr>
            <w:tcW w:w="2336" w:type="dxa"/>
            <w:gridSpan w:val="3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244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Química III</w:t>
            </w:r>
          </w:p>
        </w:tc>
        <w:tc>
          <w:tcPr>
            <w:tcW w:w="302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Língua Portuguesa III- Denise</w:t>
            </w:r>
          </w:p>
        </w:tc>
        <w:tc>
          <w:tcPr>
            <w:tcW w:w="2173" w:type="dxa"/>
            <w:gridSpan w:val="3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2573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</w:tr>
      <w:tr w:rsidR="00064942">
        <w:trPr>
          <w:trHeight w:val="300"/>
        </w:trPr>
        <w:tc>
          <w:tcPr>
            <w:tcW w:w="1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9:40 - 10:30</w:t>
            </w:r>
          </w:p>
        </w:tc>
        <w:tc>
          <w:tcPr>
            <w:tcW w:w="2336" w:type="dxa"/>
            <w:gridSpan w:val="3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44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02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73" w:type="dxa"/>
            <w:gridSpan w:val="3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57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64942">
        <w:trPr>
          <w:trHeight w:val="300"/>
        </w:trPr>
        <w:tc>
          <w:tcPr>
            <w:tcW w:w="14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10:40 - 11:30</w:t>
            </w:r>
          </w:p>
        </w:tc>
        <w:tc>
          <w:tcPr>
            <w:tcW w:w="2336" w:type="dxa"/>
            <w:gridSpan w:val="3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244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Sociologia e Filosofia III</w:t>
            </w:r>
          </w:p>
        </w:tc>
        <w:tc>
          <w:tcPr>
            <w:tcW w:w="3022" w:type="dxa"/>
            <w:gridSpan w:val="3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2173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8646B8">
            <w:pPr>
              <w:spacing w:after="0" w:line="240" w:lineRule="auto"/>
              <w:jc w:val="center"/>
            </w:pPr>
            <w:r>
              <w:t xml:space="preserve">Física III - </w:t>
            </w:r>
            <w:proofErr w:type="spellStart"/>
            <w:r>
              <w:t>Luzzi</w:t>
            </w:r>
            <w:proofErr w:type="spellEnd"/>
          </w:p>
        </w:tc>
        <w:tc>
          <w:tcPr>
            <w:tcW w:w="13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 xml:space="preserve">Arte - </w:t>
            </w:r>
            <w:proofErr w:type="spellStart"/>
            <w:r>
              <w:t>Gelka</w:t>
            </w:r>
            <w:proofErr w:type="spellEnd"/>
          </w:p>
        </w:tc>
        <w:tc>
          <w:tcPr>
            <w:tcW w:w="6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624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</w:tr>
      <w:tr w:rsidR="00064942">
        <w:trPr>
          <w:trHeight w:val="300"/>
        </w:trPr>
        <w:tc>
          <w:tcPr>
            <w:tcW w:w="1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11:30 - 12:20</w:t>
            </w:r>
          </w:p>
        </w:tc>
        <w:tc>
          <w:tcPr>
            <w:tcW w:w="2336" w:type="dxa"/>
            <w:gridSpan w:val="3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44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022" w:type="dxa"/>
            <w:gridSpan w:val="3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73" w:type="dxa"/>
            <w:gridSpan w:val="3"/>
            <w:vMerge/>
            <w:tcBorders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30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44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62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</w:tr>
      <w:tr w:rsidR="00064942">
        <w:trPr>
          <w:trHeight w:val="300"/>
        </w:trPr>
        <w:tc>
          <w:tcPr>
            <w:tcW w:w="14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14:00 - 14:50</w:t>
            </w:r>
          </w:p>
        </w:tc>
        <w:tc>
          <w:tcPr>
            <w:tcW w:w="7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585" w:type="dxa"/>
            <w:gridSpan w:val="2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90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538" w:type="dxa"/>
            <w:gridSpan w:val="2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0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10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857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2173" w:type="dxa"/>
            <w:gridSpan w:val="3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257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Bio</w:t>
            </w:r>
            <w:proofErr w:type="spellEnd"/>
            <w:r>
              <w:rPr>
                <w:color w:val="000000"/>
              </w:rPr>
              <w:t xml:space="preserve"> III - Jamile</w:t>
            </w:r>
          </w:p>
        </w:tc>
      </w:tr>
      <w:tr w:rsidR="00064942">
        <w:trPr>
          <w:trHeight w:val="300"/>
        </w:trPr>
        <w:tc>
          <w:tcPr>
            <w:tcW w:w="1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14:50 - 15:40</w:t>
            </w:r>
          </w:p>
        </w:tc>
        <w:tc>
          <w:tcPr>
            <w:tcW w:w="751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585" w:type="dxa"/>
            <w:gridSpan w:val="2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90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538" w:type="dxa"/>
            <w:gridSpan w:val="2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05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106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85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2173" w:type="dxa"/>
            <w:gridSpan w:val="3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57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64942">
        <w:trPr>
          <w:trHeight w:val="300"/>
        </w:trPr>
        <w:tc>
          <w:tcPr>
            <w:tcW w:w="14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15:50 - 16:40</w:t>
            </w:r>
          </w:p>
        </w:tc>
        <w:tc>
          <w:tcPr>
            <w:tcW w:w="7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585" w:type="dxa"/>
            <w:gridSpan w:val="2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9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538" w:type="dxa"/>
            <w:gridSpan w:val="2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0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10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857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2173" w:type="dxa"/>
            <w:gridSpan w:val="3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2573" w:type="dxa"/>
            <w:gridSpan w:val="3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</w:tr>
      <w:tr w:rsidR="00064942">
        <w:trPr>
          <w:trHeight w:val="300"/>
        </w:trPr>
        <w:tc>
          <w:tcPr>
            <w:tcW w:w="1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8646B8">
            <w:pPr>
              <w:spacing w:after="0" w:line="240" w:lineRule="auto"/>
              <w:jc w:val="center"/>
            </w:pPr>
            <w:r>
              <w:t>16:40 - 17:30</w:t>
            </w:r>
          </w:p>
        </w:tc>
        <w:tc>
          <w:tcPr>
            <w:tcW w:w="751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585" w:type="dxa"/>
            <w:gridSpan w:val="2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90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538" w:type="dxa"/>
            <w:gridSpan w:val="2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05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1106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85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spacing w:after="0" w:line="240" w:lineRule="auto"/>
              <w:jc w:val="center"/>
            </w:pPr>
          </w:p>
        </w:tc>
        <w:tc>
          <w:tcPr>
            <w:tcW w:w="2173" w:type="dxa"/>
            <w:gridSpan w:val="3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573" w:type="dxa"/>
            <w:gridSpan w:val="3"/>
            <w:vMerge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4942" w:rsidRDefault="0006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</w:tbl>
    <w:p w:rsidR="00064942" w:rsidRDefault="008646B8">
      <w:pPr>
        <w:rPr>
          <w:sz w:val="26"/>
          <w:szCs w:val="26"/>
        </w:rPr>
      </w:pPr>
      <w:r>
        <w:rPr>
          <w:b/>
          <w:sz w:val="26"/>
          <w:szCs w:val="26"/>
        </w:rPr>
        <w:t>Observação:</w:t>
      </w:r>
      <w:r>
        <w:rPr>
          <w:sz w:val="26"/>
          <w:szCs w:val="26"/>
        </w:rPr>
        <w:t xml:space="preserve"> nos 3º Anos houve negociação de horários a Professora </w:t>
      </w:r>
      <w:proofErr w:type="spellStart"/>
      <w:r>
        <w:rPr>
          <w:sz w:val="26"/>
          <w:szCs w:val="26"/>
        </w:rPr>
        <w:t>Mariella</w:t>
      </w:r>
      <w:proofErr w:type="spellEnd"/>
      <w:r>
        <w:rPr>
          <w:sz w:val="26"/>
          <w:szCs w:val="26"/>
        </w:rPr>
        <w:t xml:space="preserve"> sobre o 7º e o 8º horários das Sextas-feiras.</w:t>
      </w:r>
    </w:p>
    <w:p w:rsidR="00064942" w:rsidRDefault="00064942">
      <w:bookmarkStart w:id="1" w:name="_GoBack"/>
      <w:bookmarkEnd w:id="1"/>
    </w:p>
    <w:sectPr w:rsidR="00064942">
      <w:pgSz w:w="16838" w:h="11906" w:orient="landscape"/>
      <w:pgMar w:top="1418" w:right="1418" w:bottom="1418" w:left="1418" w:header="624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42"/>
    <w:rsid w:val="00064942"/>
    <w:rsid w:val="0086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4A8BD-6A4D-466B-A4CE-A1967C6B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carlos guilherme cristelli soares</cp:lastModifiedBy>
  <cp:revision>2</cp:revision>
  <dcterms:created xsi:type="dcterms:W3CDTF">2021-04-12T13:08:00Z</dcterms:created>
  <dcterms:modified xsi:type="dcterms:W3CDTF">2021-04-12T13:09:00Z</dcterms:modified>
</cp:coreProperties>
</file>